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1" w:rsidRDefault="00A126C1" w:rsidP="00063BF5">
      <w:pPr>
        <w:jc w:val="right"/>
        <w:rPr>
          <w:sz w:val="22"/>
        </w:rPr>
      </w:pPr>
    </w:p>
    <w:p w:rsidR="00A126C1" w:rsidRDefault="00A126C1" w:rsidP="00063BF5">
      <w:pPr>
        <w:jc w:val="right"/>
        <w:rPr>
          <w:sz w:val="22"/>
        </w:rPr>
      </w:pPr>
    </w:p>
    <w:p w:rsidR="00063BF5" w:rsidRPr="00020915" w:rsidRDefault="00063BF5" w:rsidP="00063BF5">
      <w:pPr>
        <w:jc w:val="right"/>
        <w:rPr>
          <w:sz w:val="22"/>
        </w:rPr>
      </w:pPr>
      <w:r w:rsidRPr="00020915">
        <w:rPr>
          <w:sz w:val="22"/>
        </w:rPr>
        <w:t>……………………………………</w:t>
      </w:r>
    </w:p>
    <w:p w:rsidR="00063BF5" w:rsidRPr="00020915" w:rsidRDefault="00063BF5" w:rsidP="00063BF5">
      <w:pPr>
        <w:ind w:left="4956" w:firstLine="708"/>
        <w:jc w:val="center"/>
        <w:rPr>
          <w:sz w:val="18"/>
          <w:szCs w:val="18"/>
        </w:rPr>
      </w:pPr>
      <w:r w:rsidRPr="00020915">
        <w:rPr>
          <w:sz w:val="18"/>
          <w:szCs w:val="18"/>
        </w:rPr>
        <w:t xml:space="preserve">              /miejscowość, data/</w:t>
      </w:r>
    </w:p>
    <w:p w:rsidR="00063BF5" w:rsidRPr="00020915" w:rsidRDefault="00063BF5" w:rsidP="00063BF5">
      <w:pPr>
        <w:rPr>
          <w:sz w:val="22"/>
        </w:rPr>
      </w:pPr>
      <w:r w:rsidRPr="00020915">
        <w:rPr>
          <w:sz w:val="22"/>
        </w:rPr>
        <w:t>……………………………………….</w:t>
      </w:r>
    </w:p>
    <w:p w:rsidR="00063BF5" w:rsidRPr="00020915" w:rsidRDefault="00063BF5" w:rsidP="00063BF5">
      <w:pPr>
        <w:ind w:left="708"/>
        <w:rPr>
          <w:sz w:val="18"/>
          <w:szCs w:val="18"/>
        </w:rPr>
      </w:pPr>
      <w:r w:rsidRPr="00020915">
        <w:rPr>
          <w:sz w:val="18"/>
          <w:szCs w:val="18"/>
        </w:rPr>
        <w:t>/pieczątka firmy/</w:t>
      </w:r>
    </w:p>
    <w:p w:rsidR="00063BF5" w:rsidRDefault="00063BF5" w:rsidP="00063BF5"/>
    <w:p w:rsidR="00A126C1" w:rsidRPr="00020915" w:rsidRDefault="00A126C1" w:rsidP="00063BF5"/>
    <w:p w:rsidR="00063BF5" w:rsidRPr="00020915" w:rsidRDefault="00063BF5" w:rsidP="00063BF5"/>
    <w:p w:rsidR="00063BF5" w:rsidRPr="00D22E77" w:rsidRDefault="00063BF5" w:rsidP="008C6863">
      <w:pPr>
        <w:jc w:val="right"/>
        <w:rPr>
          <w:b/>
          <w:sz w:val="28"/>
          <w:szCs w:val="28"/>
        </w:rPr>
      </w:pPr>
      <w:r w:rsidRPr="00020915">
        <w:t xml:space="preserve">                                                                        </w:t>
      </w:r>
      <w:r w:rsidRPr="00D22E77">
        <w:rPr>
          <w:b/>
          <w:sz w:val="28"/>
          <w:szCs w:val="28"/>
        </w:rPr>
        <w:t xml:space="preserve">Wójt Gminy </w:t>
      </w:r>
      <w:r w:rsidR="008C49FF" w:rsidRPr="00D22E77">
        <w:rPr>
          <w:b/>
          <w:sz w:val="28"/>
          <w:szCs w:val="28"/>
        </w:rPr>
        <w:t>Nagłowice</w:t>
      </w:r>
    </w:p>
    <w:p w:rsidR="00063BF5" w:rsidRPr="00D22E77" w:rsidRDefault="00063BF5" w:rsidP="008C6863">
      <w:pPr>
        <w:jc w:val="right"/>
        <w:rPr>
          <w:b/>
          <w:sz w:val="28"/>
          <w:szCs w:val="28"/>
        </w:rPr>
      </w:pPr>
      <w:r w:rsidRPr="00D22E77">
        <w:rPr>
          <w:b/>
          <w:sz w:val="28"/>
          <w:szCs w:val="28"/>
        </w:rPr>
        <w:t xml:space="preserve">                                                                           ul. </w:t>
      </w:r>
      <w:r w:rsidR="008C49FF" w:rsidRPr="00D22E77">
        <w:rPr>
          <w:b/>
          <w:sz w:val="28"/>
          <w:szCs w:val="28"/>
        </w:rPr>
        <w:t xml:space="preserve">Mikołaja Reja 9 </w:t>
      </w:r>
    </w:p>
    <w:p w:rsidR="00063BF5" w:rsidRPr="00D22E77" w:rsidRDefault="00063BF5" w:rsidP="008C6863">
      <w:pPr>
        <w:jc w:val="right"/>
        <w:rPr>
          <w:b/>
          <w:sz w:val="28"/>
          <w:szCs w:val="28"/>
        </w:rPr>
      </w:pPr>
      <w:r w:rsidRPr="00D22E77">
        <w:rPr>
          <w:b/>
          <w:sz w:val="28"/>
          <w:szCs w:val="28"/>
        </w:rPr>
        <w:t xml:space="preserve">                                 </w:t>
      </w:r>
      <w:r w:rsidR="00040F4F" w:rsidRPr="00D22E77">
        <w:rPr>
          <w:b/>
          <w:sz w:val="28"/>
          <w:szCs w:val="28"/>
        </w:rPr>
        <w:t xml:space="preserve">                             </w:t>
      </w:r>
      <w:r w:rsidR="008C49FF" w:rsidRPr="00D22E77">
        <w:rPr>
          <w:b/>
          <w:sz w:val="28"/>
          <w:szCs w:val="28"/>
        </w:rPr>
        <w:t xml:space="preserve">            </w:t>
      </w:r>
      <w:r w:rsidR="00040F4F" w:rsidRPr="00D22E77">
        <w:rPr>
          <w:b/>
          <w:sz w:val="28"/>
          <w:szCs w:val="28"/>
        </w:rPr>
        <w:t xml:space="preserve">  </w:t>
      </w:r>
      <w:r w:rsidR="008C49FF" w:rsidRPr="00D22E77">
        <w:rPr>
          <w:b/>
          <w:sz w:val="28"/>
          <w:szCs w:val="28"/>
        </w:rPr>
        <w:t>28-362 Nagłowice</w:t>
      </w:r>
    </w:p>
    <w:p w:rsidR="00A126C1" w:rsidRPr="00020915" w:rsidRDefault="00A126C1" w:rsidP="00063BF5">
      <w:pPr>
        <w:jc w:val="center"/>
      </w:pPr>
    </w:p>
    <w:p w:rsidR="00063BF5" w:rsidRPr="00020915" w:rsidRDefault="00063BF5" w:rsidP="00063BF5"/>
    <w:p w:rsidR="00063BF5" w:rsidRPr="00A126C1" w:rsidRDefault="00A126C1" w:rsidP="00063BF5">
      <w:pPr>
        <w:jc w:val="center"/>
        <w:rPr>
          <w:b/>
          <w:szCs w:val="24"/>
        </w:rPr>
      </w:pPr>
      <w:r w:rsidRPr="00A126C1">
        <w:rPr>
          <w:b/>
          <w:szCs w:val="24"/>
        </w:rPr>
        <w:t>WNIOSEK O WPIS DO REJESTRU DZIAŁALNOŚCI REGULOWANEJ</w:t>
      </w:r>
    </w:p>
    <w:p w:rsidR="00063BF5" w:rsidRPr="00A126C1" w:rsidRDefault="00A126C1" w:rsidP="00A126C1">
      <w:pPr>
        <w:jc w:val="center"/>
        <w:rPr>
          <w:b/>
          <w:szCs w:val="24"/>
        </w:rPr>
      </w:pPr>
      <w:r w:rsidRPr="00A126C1">
        <w:rPr>
          <w:b/>
          <w:szCs w:val="24"/>
        </w:rPr>
        <w:t>W ZAKRESIE ODBIERANIA ODPADÓW KOMUNALNYCH OD WŁAŚCICIELI NIERUCHOMOŚCI NA TERENIE GMINY NAGŁOWICE</w:t>
      </w:r>
    </w:p>
    <w:p w:rsidR="00063BF5" w:rsidRPr="00020915" w:rsidRDefault="00063BF5" w:rsidP="00063BF5">
      <w:pPr>
        <w:jc w:val="center"/>
        <w:rPr>
          <w:b/>
          <w:sz w:val="22"/>
        </w:rPr>
      </w:pPr>
    </w:p>
    <w:p w:rsidR="00063BF5" w:rsidRPr="00D22E77" w:rsidRDefault="00063BF5" w:rsidP="00063BF5">
      <w:pPr>
        <w:pStyle w:val="Akapitzlist"/>
        <w:numPr>
          <w:ilvl w:val="0"/>
          <w:numId w:val="1"/>
        </w:numPr>
        <w:ind w:left="284" w:hanging="284"/>
        <w:rPr>
          <w:szCs w:val="24"/>
        </w:rPr>
      </w:pPr>
      <w:r w:rsidRPr="00D22E77">
        <w:rPr>
          <w:szCs w:val="24"/>
        </w:rPr>
        <w:t>Firma, oznaczenie siedziby i adres albo imię, nazwisko i adres przedsiębiorcy:</w:t>
      </w:r>
    </w:p>
    <w:p w:rsidR="00063BF5" w:rsidRPr="00D22E77" w:rsidRDefault="00063BF5" w:rsidP="00063BF5">
      <w:pPr>
        <w:pStyle w:val="Akapitzlist"/>
        <w:spacing w:line="360" w:lineRule="auto"/>
        <w:ind w:left="284"/>
        <w:rPr>
          <w:szCs w:val="24"/>
        </w:rPr>
      </w:pPr>
    </w:p>
    <w:p w:rsidR="00063BF5" w:rsidRPr="00020915" w:rsidRDefault="00063BF5" w:rsidP="00063BF5">
      <w:pPr>
        <w:pStyle w:val="Akapitzlist"/>
        <w:spacing w:line="360" w:lineRule="auto"/>
        <w:ind w:left="284"/>
        <w:jc w:val="both"/>
        <w:rPr>
          <w:sz w:val="22"/>
        </w:rPr>
      </w:pPr>
      <w:r w:rsidRPr="00020915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</w:t>
      </w:r>
      <w:r w:rsidR="001D4B93" w:rsidRPr="00020915">
        <w:rPr>
          <w:sz w:val="22"/>
        </w:rPr>
        <w:t>…</w:t>
      </w:r>
    </w:p>
    <w:p w:rsidR="00063BF5" w:rsidRPr="00020915" w:rsidRDefault="00063BF5" w:rsidP="00063BF5">
      <w:pPr>
        <w:pStyle w:val="Akapitzlist"/>
        <w:ind w:left="284"/>
        <w:jc w:val="both"/>
        <w:rPr>
          <w:sz w:val="22"/>
        </w:rPr>
      </w:pPr>
    </w:p>
    <w:p w:rsidR="00063BF5" w:rsidRPr="00D22E77" w:rsidRDefault="00063BF5" w:rsidP="00063BF5">
      <w:pPr>
        <w:pStyle w:val="Akapitzlist"/>
        <w:numPr>
          <w:ilvl w:val="0"/>
          <w:numId w:val="1"/>
        </w:numPr>
        <w:ind w:left="284" w:hanging="284"/>
        <w:rPr>
          <w:szCs w:val="24"/>
        </w:rPr>
      </w:pPr>
      <w:r w:rsidRPr="00D22E77">
        <w:rPr>
          <w:szCs w:val="24"/>
        </w:rPr>
        <w:t>Numer identyfikacji podatkowej (NIP):</w:t>
      </w:r>
    </w:p>
    <w:p w:rsidR="00063BF5" w:rsidRPr="00020915" w:rsidRDefault="00063BF5" w:rsidP="00063BF5">
      <w:pPr>
        <w:pStyle w:val="Akapitzlist"/>
        <w:spacing w:line="360" w:lineRule="auto"/>
        <w:ind w:left="284"/>
        <w:rPr>
          <w:sz w:val="12"/>
        </w:rPr>
      </w:pPr>
    </w:p>
    <w:p w:rsidR="00063BF5" w:rsidRPr="00020915" w:rsidRDefault="00063BF5" w:rsidP="00063BF5">
      <w:pPr>
        <w:pStyle w:val="Akapitzlist"/>
        <w:spacing w:line="360" w:lineRule="auto"/>
        <w:ind w:left="284"/>
        <w:rPr>
          <w:sz w:val="22"/>
        </w:rPr>
      </w:pPr>
      <w:r w:rsidRPr="00020915">
        <w:rPr>
          <w:sz w:val="22"/>
        </w:rPr>
        <w:t>………………………………………………</w:t>
      </w:r>
      <w:r w:rsidR="001D4B93" w:rsidRPr="00020915">
        <w:rPr>
          <w:sz w:val="22"/>
        </w:rPr>
        <w:t>………………………………………………………</w:t>
      </w:r>
    </w:p>
    <w:p w:rsidR="00020915" w:rsidRDefault="00020915" w:rsidP="00020915">
      <w:pPr>
        <w:ind w:left="360"/>
        <w:rPr>
          <w:sz w:val="22"/>
        </w:rPr>
      </w:pPr>
    </w:p>
    <w:p w:rsidR="00020915" w:rsidRDefault="00020915" w:rsidP="00020915">
      <w:pPr>
        <w:ind w:left="360"/>
        <w:rPr>
          <w:sz w:val="22"/>
        </w:rPr>
      </w:pPr>
    </w:p>
    <w:p w:rsidR="00063BF5" w:rsidRPr="00D22E77" w:rsidRDefault="008C6863" w:rsidP="00020915">
      <w:pPr>
        <w:ind w:left="360"/>
        <w:rPr>
          <w:szCs w:val="24"/>
        </w:rPr>
      </w:pPr>
      <w:r w:rsidRPr="00D22E77">
        <w:rPr>
          <w:szCs w:val="24"/>
        </w:rPr>
        <w:t>3</w:t>
      </w:r>
      <w:r w:rsidR="00020915" w:rsidRPr="00D22E77">
        <w:rPr>
          <w:szCs w:val="24"/>
        </w:rPr>
        <w:t xml:space="preserve">. </w:t>
      </w:r>
      <w:r w:rsidR="00063BF5" w:rsidRPr="00D22E77">
        <w:rPr>
          <w:szCs w:val="24"/>
        </w:rPr>
        <w:t>Określenie rodzaju odbieranych odpadów komunalnych:</w:t>
      </w:r>
    </w:p>
    <w:p w:rsidR="00063BF5" w:rsidRPr="00020915" w:rsidRDefault="00063BF5" w:rsidP="00063BF5">
      <w:pPr>
        <w:pStyle w:val="Akapitzlist"/>
        <w:ind w:left="284"/>
        <w:rPr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65"/>
        <w:gridCol w:w="6448"/>
      </w:tblGrid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0915">
              <w:rPr>
                <w:sz w:val="20"/>
                <w:szCs w:val="20"/>
              </w:rPr>
              <w:t>Lp.</w:t>
            </w: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0915">
              <w:rPr>
                <w:sz w:val="20"/>
                <w:szCs w:val="20"/>
              </w:rPr>
              <w:t>Kod odpadu</w:t>
            </w: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0915">
              <w:rPr>
                <w:sz w:val="20"/>
                <w:szCs w:val="20"/>
              </w:rPr>
              <w:t>Rodzaj odpadu</w:t>
            </w: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</w:tbl>
    <w:p w:rsidR="00063BF5" w:rsidRPr="00020915" w:rsidRDefault="00063BF5" w:rsidP="00063BF5">
      <w:pPr>
        <w:pStyle w:val="Akapitzlist"/>
        <w:ind w:left="284"/>
        <w:rPr>
          <w:sz w:val="22"/>
        </w:rPr>
      </w:pPr>
    </w:p>
    <w:p w:rsidR="00063BF5" w:rsidRPr="00020915" w:rsidRDefault="00063BF5" w:rsidP="00063BF5">
      <w:pPr>
        <w:pStyle w:val="Akapitzlist"/>
        <w:ind w:left="284"/>
        <w:rPr>
          <w:sz w:val="22"/>
        </w:rPr>
      </w:pPr>
    </w:p>
    <w:p w:rsidR="00063BF5" w:rsidRPr="00020915" w:rsidRDefault="00063BF5" w:rsidP="00063BF5">
      <w:pPr>
        <w:pStyle w:val="Akapitzlist"/>
        <w:ind w:left="284"/>
        <w:rPr>
          <w:sz w:val="22"/>
        </w:rPr>
      </w:pPr>
    </w:p>
    <w:p w:rsidR="00063BF5" w:rsidRPr="00A126C1" w:rsidRDefault="00063BF5" w:rsidP="00063BF5">
      <w:pPr>
        <w:pStyle w:val="Akapitzlist"/>
        <w:ind w:left="0"/>
        <w:rPr>
          <w:sz w:val="18"/>
          <w:szCs w:val="18"/>
          <w:u w:val="single"/>
        </w:rPr>
      </w:pPr>
      <w:r w:rsidRPr="00A126C1">
        <w:rPr>
          <w:sz w:val="18"/>
          <w:szCs w:val="18"/>
          <w:u w:val="single"/>
        </w:rPr>
        <w:t>Załączniki do wniosku:</w:t>
      </w:r>
    </w:p>
    <w:p w:rsidR="00020915" w:rsidRPr="00A126C1" w:rsidRDefault="00020915" w:rsidP="00063BF5">
      <w:pPr>
        <w:pStyle w:val="Akapitzlist"/>
        <w:ind w:left="0"/>
        <w:rPr>
          <w:sz w:val="18"/>
          <w:szCs w:val="18"/>
          <w:u w:val="single"/>
        </w:rPr>
      </w:pPr>
    </w:p>
    <w:p w:rsidR="00063BF5" w:rsidRPr="00A126C1" w:rsidRDefault="00063BF5" w:rsidP="00063BF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26C1">
        <w:rPr>
          <w:sz w:val="18"/>
          <w:szCs w:val="18"/>
        </w:rPr>
        <w:t>Dowód uiszczenia opł</w:t>
      </w:r>
      <w:r w:rsidR="008C49FF" w:rsidRPr="00A126C1">
        <w:rPr>
          <w:sz w:val="18"/>
          <w:szCs w:val="18"/>
        </w:rPr>
        <w:t xml:space="preserve">aty skarbowej w kwocie 50,00 zł. </w:t>
      </w:r>
      <w:r w:rsidRPr="00A126C1">
        <w:rPr>
          <w:sz w:val="18"/>
          <w:szCs w:val="18"/>
        </w:rPr>
        <w:t xml:space="preserve">Zapłaty opłaty skarbowej dokonuje się w kasie Urzędu Gminy </w:t>
      </w:r>
      <w:r w:rsidR="008C49FF" w:rsidRPr="00A126C1">
        <w:rPr>
          <w:sz w:val="18"/>
          <w:szCs w:val="18"/>
        </w:rPr>
        <w:t>Nagłowice</w:t>
      </w:r>
      <w:r w:rsidRPr="00A126C1">
        <w:rPr>
          <w:sz w:val="18"/>
          <w:szCs w:val="18"/>
        </w:rPr>
        <w:t xml:space="preserve"> lub przelewem na </w:t>
      </w:r>
      <w:r w:rsidRPr="00A126C1">
        <w:rPr>
          <w:color w:val="000000"/>
          <w:sz w:val="18"/>
          <w:szCs w:val="18"/>
        </w:rPr>
        <w:t xml:space="preserve">rachunek: </w:t>
      </w:r>
      <w:r w:rsidRPr="00A126C1">
        <w:rPr>
          <w:bCs/>
          <w:color w:val="000000"/>
          <w:sz w:val="18"/>
          <w:szCs w:val="18"/>
        </w:rPr>
        <w:t>bankowy</w:t>
      </w:r>
      <w:r w:rsidR="003A7A73" w:rsidRPr="00A126C1">
        <w:rPr>
          <w:b/>
          <w:bCs/>
          <w:color w:val="000000"/>
          <w:sz w:val="18"/>
          <w:szCs w:val="18"/>
        </w:rPr>
        <w:t xml:space="preserve"> 46</w:t>
      </w:r>
      <w:r w:rsidR="008C2B47" w:rsidRPr="00A126C1">
        <w:rPr>
          <w:b/>
          <w:bCs/>
          <w:color w:val="000000"/>
          <w:sz w:val="18"/>
          <w:szCs w:val="18"/>
        </w:rPr>
        <w:t xml:space="preserve"> </w:t>
      </w:r>
      <w:r w:rsidR="003A7A73" w:rsidRPr="00A126C1">
        <w:rPr>
          <w:b/>
          <w:bCs/>
          <w:color w:val="000000"/>
          <w:sz w:val="18"/>
          <w:szCs w:val="18"/>
        </w:rPr>
        <w:t>8493</w:t>
      </w:r>
      <w:r w:rsidR="008C2B47" w:rsidRPr="00A126C1">
        <w:rPr>
          <w:b/>
          <w:bCs/>
          <w:color w:val="000000"/>
          <w:sz w:val="18"/>
          <w:szCs w:val="18"/>
        </w:rPr>
        <w:t xml:space="preserve"> </w:t>
      </w:r>
      <w:r w:rsidR="003A7A73" w:rsidRPr="00A126C1">
        <w:rPr>
          <w:b/>
          <w:bCs/>
          <w:color w:val="000000"/>
          <w:sz w:val="18"/>
          <w:szCs w:val="18"/>
        </w:rPr>
        <w:t>0004</w:t>
      </w:r>
      <w:r w:rsidR="008C2B47" w:rsidRPr="00A126C1">
        <w:rPr>
          <w:b/>
          <w:bCs/>
          <w:color w:val="000000"/>
          <w:sz w:val="18"/>
          <w:szCs w:val="18"/>
        </w:rPr>
        <w:t xml:space="preserve"> </w:t>
      </w:r>
      <w:r w:rsidR="003A7A73" w:rsidRPr="00A126C1">
        <w:rPr>
          <w:b/>
          <w:bCs/>
          <w:color w:val="000000"/>
          <w:sz w:val="18"/>
          <w:szCs w:val="18"/>
        </w:rPr>
        <w:t>0110</w:t>
      </w:r>
      <w:r w:rsidR="008C2B47" w:rsidRPr="00A126C1">
        <w:rPr>
          <w:b/>
          <w:bCs/>
          <w:color w:val="000000"/>
          <w:sz w:val="18"/>
          <w:szCs w:val="18"/>
        </w:rPr>
        <w:t xml:space="preserve"> </w:t>
      </w:r>
      <w:r w:rsidR="003A7A73" w:rsidRPr="00A126C1">
        <w:rPr>
          <w:b/>
          <w:bCs/>
          <w:color w:val="000000"/>
          <w:sz w:val="18"/>
          <w:szCs w:val="18"/>
        </w:rPr>
        <w:t>0100</w:t>
      </w:r>
      <w:r w:rsidR="008C2B47" w:rsidRPr="00A126C1">
        <w:rPr>
          <w:b/>
          <w:bCs/>
          <w:color w:val="000000"/>
          <w:sz w:val="18"/>
          <w:szCs w:val="18"/>
        </w:rPr>
        <w:t xml:space="preserve"> </w:t>
      </w:r>
      <w:r w:rsidR="003A7A73" w:rsidRPr="00A126C1">
        <w:rPr>
          <w:b/>
          <w:bCs/>
          <w:color w:val="000000"/>
          <w:sz w:val="18"/>
          <w:szCs w:val="18"/>
        </w:rPr>
        <w:t>0332</w:t>
      </w:r>
      <w:r w:rsidR="008C2B47" w:rsidRPr="00A126C1">
        <w:rPr>
          <w:b/>
          <w:bCs/>
          <w:color w:val="000000"/>
          <w:sz w:val="18"/>
          <w:szCs w:val="18"/>
        </w:rPr>
        <w:t xml:space="preserve"> </w:t>
      </w:r>
      <w:r w:rsidR="003A7A73" w:rsidRPr="00A126C1">
        <w:rPr>
          <w:b/>
          <w:bCs/>
          <w:color w:val="000000"/>
          <w:sz w:val="18"/>
          <w:szCs w:val="18"/>
        </w:rPr>
        <w:t>0097</w:t>
      </w:r>
      <w:r w:rsidR="00A126C1" w:rsidRPr="00A126C1">
        <w:rPr>
          <w:b/>
          <w:bCs/>
          <w:color w:val="000000"/>
          <w:sz w:val="18"/>
          <w:szCs w:val="18"/>
        </w:rPr>
        <w:t>.</w:t>
      </w:r>
    </w:p>
    <w:p w:rsidR="00063BF5" w:rsidRPr="00A126C1" w:rsidRDefault="00063BF5" w:rsidP="00063BF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A126C1">
        <w:rPr>
          <w:sz w:val="18"/>
          <w:szCs w:val="18"/>
        </w:rPr>
        <w:t>Oświadczenie o spełnieniu warunków wymaganych do wykonywania działalności w zakresie odbierania odpadów komunalnych od właścicieli nieruchomości.</w:t>
      </w: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right"/>
        <w:rPr>
          <w:sz w:val="22"/>
        </w:rPr>
      </w:pPr>
      <w:r w:rsidRPr="00020915">
        <w:rPr>
          <w:sz w:val="22"/>
        </w:rPr>
        <w:t>…………………….…………………………</w:t>
      </w:r>
    </w:p>
    <w:p w:rsidR="00063BF5" w:rsidRPr="00020915" w:rsidRDefault="00A126C1" w:rsidP="00A126C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63BF5" w:rsidRPr="00020915">
        <w:rPr>
          <w:sz w:val="18"/>
          <w:szCs w:val="18"/>
        </w:rPr>
        <w:t xml:space="preserve">              /podpis i pieczątka Wnioskodawcy/</w:t>
      </w: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D22E77">
      <w:pPr>
        <w:rPr>
          <w:sz w:val="18"/>
          <w:szCs w:val="18"/>
        </w:rPr>
      </w:pPr>
      <w:bookmarkStart w:id="0" w:name="_GoBack"/>
      <w:bookmarkEnd w:id="0"/>
    </w:p>
    <w:p w:rsidR="00D34A84" w:rsidRPr="00020915" w:rsidRDefault="00D34A84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8C49FF" w:rsidRPr="00142071" w:rsidRDefault="008C49FF" w:rsidP="008C49FF">
      <w:pPr>
        <w:jc w:val="center"/>
        <w:rPr>
          <w:szCs w:val="24"/>
        </w:rPr>
      </w:pPr>
      <w:r w:rsidRPr="00142071">
        <w:rPr>
          <w:szCs w:val="24"/>
        </w:rPr>
        <w:t>OBOWIĄZEK INFORMACYJNY</w:t>
      </w:r>
    </w:p>
    <w:p w:rsidR="008C49FF" w:rsidRDefault="008C49FF" w:rsidP="008C49FF">
      <w:pPr>
        <w:spacing w:line="276" w:lineRule="auto"/>
        <w:rPr>
          <w:szCs w:val="24"/>
        </w:rPr>
      </w:pPr>
      <w:r w:rsidRPr="00142071">
        <w:rPr>
          <w:szCs w:val="24"/>
        </w:rPr>
        <w:br/>
        <w:t>Dopełniając obowiązku informacyjnego zgodnie z art. 13 ogólnego rozporządzenia o ochronie</w:t>
      </w:r>
      <w:r w:rsidRPr="00142071">
        <w:rPr>
          <w:szCs w:val="24"/>
        </w:rPr>
        <w:br/>
        <w:t>danych osobowych z dnia 27 kwietnia 2016 r. (</w:t>
      </w:r>
      <w:r>
        <w:rPr>
          <w:szCs w:val="24"/>
        </w:rPr>
        <w:t xml:space="preserve">Dz. Urz. UE L 119 z 04.05.2016) </w:t>
      </w:r>
      <w:r w:rsidRPr="00142071">
        <w:rPr>
          <w:szCs w:val="24"/>
        </w:rPr>
        <w:t>informujemy,</w:t>
      </w:r>
      <w:r>
        <w:rPr>
          <w:szCs w:val="24"/>
        </w:rPr>
        <w:t xml:space="preserve"> </w:t>
      </w:r>
      <w:r w:rsidRPr="00142071">
        <w:rPr>
          <w:szCs w:val="24"/>
        </w:rPr>
        <w:t>że:</w:t>
      </w:r>
      <w:r>
        <w:rPr>
          <w:szCs w:val="24"/>
        </w:rPr>
        <w:t xml:space="preserve"> </w:t>
      </w:r>
      <w:r w:rsidRPr="00142071">
        <w:rPr>
          <w:szCs w:val="24"/>
        </w:rPr>
        <w:t>1) Administratorem Pani/Pana danych osobowych jest</w:t>
      </w:r>
      <w:r>
        <w:rPr>
          <w:szCs w:val="24"/>
        </w:rPr>
        <w:t>:</w:t>
      </w:r>
      <w:r w:rsidRPr="00142071">
        <w:rPr>
          <w:szCs w:val="24"/>
        </w:rPr>
        <w:br/>
        <w:t>Urząd Gminy w Nagłowicach</w:t>
      </w:r>
      <w:r>
        <w:rPr>
          <w:szCs w:val="24"/>
        </w:rPr>
        <w:t xml:space="preserve">, </w:t>
      </w:r>
      <w:r w:rsidRPr="00142071">
        <w:rPr>
          <w:szCs w:val="24"/>
        </w:rPr>
        <w:t>ul. Mikołaja Reja 9</w:t>
      </w:r>
      <w:r>
        <w:rPr>
          <w:szCs w:val="24"/>
        </w:rPr>
        <w:t xml:space="preserve">, </w:t>
      </w:r>
      <w:r w:rsidRPr="00142071">
        <w:rPr>
          <w:szCs w:val="24"/>
        </w:rPr>
        <w:t>28-362 Nagłowice</w:t>
      </w:r>
      <w:r>
        <w:rPr>
          <w:szCs w:val="24"/>
        </w:rPr>
        <w:t xml:space="preserve">                                                                                      </w:t>
      </w:r>
      <w:r w:rsidRPr="00142071">
        <w:rPr>
          <w:szCs w:val="24"/>
        </w:rPr>
        <w:t>2) Kontakt z Inspektorem Ochrony Danych</w:t>
      </w:r>
      <w:r>
        <w:rPr>
          <w:szCs w:val="24"/>
        </w:rPr>
        <w:t>:</w:t>
      </w:r>
      <w:r w:rsidRPr="00142071">
        <w:rPr>
          <w:szCs w:val="24"/>
        </w:rPr>
        <w:br/>
        <w:t>Centrum Zabezpieczenia Informacji Sylwester Cieśla</w:t>
      </w:r>
      <w:r>
        <w:rPr>
          <w:szCs w:val="24"/>
        </w:rPr>
        <w:t xml:space="preserve">, </w:t>
      </w:r>
      <w:r w:rsidRPr="00142071">
        <w:rPr>
          <w:szCs w:val="24"/>
        </w:rPr>
        <w:t>ul. Wapiennikowa 2 lok. 4</w:t>
      </w:r>
      <w:r>
        <w:rPr>
          <w:szCs w:val="24"/>
        </w:rPr>
        <w:t xml:space="preserve">, </w:t>
      </w:r>
      <w:r>
        <w:rPr>
          <w:szCs w:val="24"/>
        </w:rPr>
        <w:br/>
      </w:r>
      <w:r w:rsidRPr="00142071">
        <w:rPr>
          <w:szCs w:val="24"/>
        </w:rPr>
        <w:t>25-112 Kielce</w:t>
      </w:r>
      <w:r>
        <w:rPr>
          <w:szCs w:val="24"/>
        </w:rPr>
        <w:t xml:space="preserve">, </w:t>
      </w:r>
      <w:r w:rsidRPr="00142071">
        <w:rPr>
          <w:szCs w:val="24"/>
        </w:rPr>
        <w:t xml:space="preserve">email: </w:t>
      </w:r>
      <w:hyperlink r:id="rId6" w:history="1">
        <w:r w:rsidRPr="00826B48">
          <w:rPr>
            <w:rStyle w:val="Hipercze"/>
            <w:szCs w:val="24"/>
          </w:rPr>
          <w:t>iod@czi24.pl</w:t>
        </w:r>
      </w:hyperlink>
    </w:p>
    <w:p w:rsidR="008C49FF" w:rsidRDefault="008C49FF" w:rsidP="001C4803">
      <w:pPr>
        <w:jc w:val="both"/>
        <w:rPr>
          <w:szCs w:val="24"/>
        </w:rPr>
      </w:pPr>
      <w:r w:rsidRPr="00142071">
        <w:rPr>
          <w:szCs w:val="24"/>
        </w:rPr>
        <w:t>3) Pani/Pana dane osobowe są przetwarzane w celu:</w:t>
      </w:r>
      <w:r>
        <w:rPr>
          <w:szCs w:val="24"/>
        </w:rPr>
        <w:t xml:space="preserve"> </w:t>
      </w:r>
      <w:r w:rsidRPr="00142071">
        <w:rPr>
          <w:szCs w:val="24"/>
        </w:rPr>
        <w:t>realizacji przysługujących Urzędowi Gminy uprawnień bądź spełnienia przez</w:t>
      </w:r>
      <w:r>
        <w:rPr>
          <w:szCs w:val="24"/>
        </w:rPr>
        <w:t xml:space="preserve"> </w:t>
      </w:r>
      <w:r w:rsidRPr="00142071">
        <w:rPr>
          <w:szCs w:val="24"/>
        </w:rPr>
        <w:t>Urząd Gminy obowiązków określonych przepisami prawa lub gdy jest to</w:t>
      </w:r>
      <w:r>
        <w:rPr>
          <w:szCs w:val="24"/>
        </w:rPr>
        <w:t xml:space="preserve"> </w:t>
      </w:r>
      <w:r w:rsidRPr="00142071">
        <w:rPr>
          <w:szCs w:val="24"/>
        </w:rPr>
        <w:t>niezbędne do wykonania zadania realizowanego w interesie publicznym lub</w:t>
      </w:r>
      <w:r>
        <w:rPr>
          <w:szCs w:val="24"/>
        </w:rPr>
        <w:t xml:space="preserve"> </w:t>
      </w:r>
      <w:r w:rsidRPr="00142071">
        <w:rPr>
          <w:szCs w:val="24"/>
        </w:rPr>
        <w:t>w ramach sprawowania władzy publicznej oraz niezbędnego i prawidłowego</w:t>
      </w:r>
      <w:r>
        <w:rPr>
          <w:szCs w:val="24"/>
        </w:rPr>
        <w:t xml:space="preserve"> </w:t>
      </w:r>
      <w:r w:rsidRPr="00142071">
        <w:rPr>
          <w:szCs w:val="24"/>
        </w:rPr>
        <w:t>wykonania umowy/obsługi o charakterze handlowym, w tym podjęcia działań</w:t>
      </w:r>
      <w:r>
        <w:rPr>
          <w:szCs w:val="24"/>
        </w:rPr>
        <w:t xml:space="preserve"> </w:t>
      </w:r>
      <w:r w:rsidRPr="00142071">
        <w:rPr>
          <w:szCs w:val="24"/>
        </w:rPr>
        <w:t>przed zawarciem umowy/przyjęciem zamówienia na żądanie osoby, której dane</w:t>
      </w:r>
      <w:r>
        <w:rPr>
          <w:szCs w:val="24"/>
        </w:rPr>
        <w:t xml:space="preserve"> </w:t>
      </w:r>
      <w:r w:rsidRPr="00142071">
        <w:rPr>
          <w:szCs w:val="24"/>
        </w:rPr>
        <w:t>dotyczą; /podane dane będą przetwarzane na podstawie art. 6 ust. 1 pkt b), e)</w:t>
      </w:r>
      <w:r>
        <w:rPr>
          <w:szCs w:val="24"/>
        </w:rPr>
        <w:t xml:space="preserve"> </w:t>
      </w:r>
      <w:r w:rsidRPr="00142071">
        <w:rPr>
          <w:szCs w:val="24"/>
        </w:rPr>
        <w:t>i zgodnie z treścią ogólnego rozporządzenia o ochronie danych/;</w:t>
      </w:r>
      <w:r>
        <w:rPr>
          <w:szCs w:val="24"/>
        </w:rPr>
        <w:t xml:space="preserve"> </w:t>
      </w:r>
      <w:r w:rsidRPr="00142071">
        <w:rPr>
          <w:szCs w:val="24"/>
        </w:rPr>
        <w:t>wykonywania czynności zgodnie z udzielonymi przez Panią/Pana zgodami;</w:t>
      </w:r>
      <w:r>
        <w:rPr>
          <w:szCs w:val="24"/>
        </w:rPr>
        <w:t xml:space="preserve"> </w:t>
      </w:r>
      <w:r w:rsidRPr="00142071">
        <w:rPr>
          <w:szCs w:val="24"/>
        </w:rPr>
        <w:t>/podane dane będą przetwarzane na podstawie art. 6 ust. 1 pkt a) i zgodnie</w:t>
      </w:r>
      <w:r>
        <w:rPr>
          <w:szCs w:val="24"/>
        </w:rPr>
        <w:t xml:space="preserve"> </w:t>
      </w:r>
      <w:r w:rsidRPr="00142071">
        <w:rPr>
          <w:szCs w:val="24"/>
        </w:rPr>
        <w:t>z treścią ogólnego rozporządzenia o ochronie danych/;</w:t>
      </w:r>
      <w:r>
        <w:rPr>
          <w:szCs w:val="24"/>
        </w:rPr>
        <w:t xml:space="preserve"> </w:t>
      </w:r>
      <w:r w:rsidRPr="00142071">
        <w:rPr>
          <w:szCs w:val="24"/>
        </w:rPr>
        <w:t>wykonywania czynności wymaganych obowiązującymi przepisami prawnymi</w:t>
      </w:r>
      <w:r>
        <w:rPr>
          <w:szCs w:val="24"/>
        </w:rPr>
        <w:t xml:space="preserve"> </w:t>
      </w:r>
      <w:r w:rsidRPr="00142071">
        <w:rPr>
          <w:szCs w:val="24"/>
        </w:rPr>
        <w:t>i administracyjnymi; /podane dane będą przetwarzane na podstawie art. 6 ust.</w:t>
      </w:r>
      <w:r>
        <w:rPr>
          <w:szCs w:val="24"/>
        </w:rPr>
        <w:t xml:space="preserve"> </w:t>
      </w:r>
      <w:r w:rsidRPr="00142071">
        <w:rPr>
          <w:szCs w:val="24"/>
        </w:rPr>
        <w:t>1 pkt c) i zgodnie z treścią ogólnego rozporządzenia o ochronie danych/;</w:t>
      </w:r>
      <w:r>
        <w:rPr>
          <w:szCs w:val="24"/>
        </w:rPr>
        <w:t xml:space="preserve"> </w:t>
      </w:r>
      <w:r w:rsidRPr="00142071">
        <w:rPr>
          <w:szCs w:val="24"/>
        </w:rPr>
        <w:t>realizacji prawnie uzasadnionego interesu podmiotu, a w szczególności:</w:t>
      </w:r>
      <w:r>
        <w:rPr>
          <w:szCs w:val="24"/>
        </w:rPr>
        <w:t xml:space="preserve"> </w:t>
      </w:r>
      <w:r w:rsidRPr="00142071">
        <w:rPr>
          <w:szCs w:val="24"/>
        </w:rPr>
        <w:t>dochodzenia lub zabezpieczenia roszczeń;</w:t>
      </w:r>
      <w:r>
        <w:rPr>
          <w:szCs w:val="24"/>
        </w:rPr>
        <w:t xml:space="preserve"> </w:t>
      </w:r>
      <w:r w:rsidRPr="00142071">
        <w:rPr>
          <w:szCs w:val="24"/>
        </w:rPr>
        <w:t>prowadzenia analiz jakości świadczonych usług/sprzedaży;/podane dane będą przetwarzane na podstawie art. 6 ust. 1 pkt f)</w:t>
      </w:r>
      <w:r>
        <w:rPr>
          <w:szCs w:val="24"/>
        </w:rPr>
        <w:t xml:space="preserve"> </w:t>
      </w:r>
      <w:r w:rsidRPr="00142071">
        <w:rPr>
          <w:szCs w:val="24"/>
        </w:rPr>
        <w:t xml:space="preserve">i zgodnie </w:t>
      </w:r>
      <w:r>
        <w:rPr>
          <w:szCs w:val="24"/>
        </w:rPr>
        <w:br/>
      </w:r>
      <w:r w:rsidRPr="00142071">
        <w:rPr>
          <w:szCs w:val="24"/>
        </w:rPr>
        <w:t>z treścią ogólnego rozporządzenia o ochronie danych/;</w:t>
      </w:r>
    </w:p>
    <w:p w:rsidR="001C4803" w:rsidRDefault="008C49FF" w:rsidP="001C4803">
      <w:pPr>
        <w:jc w:val="both"/>
        <w:rPr>
          <w:szCs w:val="24"/>
        </w:rPr>
      </w:pPr>
      <w:r w:rsidRPr="00142071">
        <w:rPr>
          <w:szCs w:val="24"/>
        </w:rPr>
        <w:br/>
      </w:r>
      <w:r w:rsidR="001C4803">
        <w:rPr>
          <w:szCs w:val="24"/>
        </w:rPr>
        <w:t>4)</w:t>
      </w:r>
      <w:r w:rsidRPr="00142071">
        <w:rPr>
          <w:szCs w:val="24"/>
        </w:rPr>
        <w:t xml:space="preserve">odbiorcami Pani/Pana danych osobowych będą wyłącznie podmioty uprawnione </w:t>
      </w:r>
      <w:r>
        <w:rPr>
          <w:szCs w:val="24"/>
        </w:rPr>
        <w:br/>
      </w:r>
      <w:r w:rsidRPr="00142071">
        <w:rPr>
          <w:szCs w:val="24"/>
        </w:rPr>
        <w:t>do</w:t>
      </w:r>
      <w:r>
        <w:rPr>
          <w:szCs w:val="24"/>
        </w:rPr>
        <w:t xml:space="preserve"> </w:t>
      </w:r>
      <w:r w:rsidRPr="00142071">
        <w:rPr>
          <w:szCs w:val="24"/>
        </w:rPr>
        <w:t>uzyskania danych osobowych na podstawie przepisów prawa oraz podmioty</w:t>
      </w:r>
      <w:r w:rsidR="001C4803">
        <w:rPr>
          <w:szCs w:val="24"/>
        </w:rPr>
        <w:t xml:space="preserve"> uczestniczące </w:t>
      </w:r>
      <w:r w:rsidR="001C4803">
        <w:rPr>
          <w:szCs w:val="24"/>
        </w:rPr>
        <w:br/>
        <w:t xml:space="preserve">w realizacji </w:t>
      </w:r>
      <w:r>
        <w:rPr>
          <w:szCs w:val="24"/>
        </w:rPr>
        <w:t>usługi</w:t>
      </w:r>
      <w:r w:rsidR="001C4803">
        <w:rPr>
          <w:szCs w:val="24"/>
        </w:rPr>
        <w:t>.</w:t>
      </w:r>
    </w:p>
    <w:p w:rsidR="001C4803" w:rsidRDefault="008C49FF" w:rsidP="001C4803">
      <w:pPr>
        <w:jc w:val="both"/>
        <w:rPr>
          <w:szCs w:val="24"/>
        </w:rPr>
      </w:pPr>
      <w:r>
        <w:rPr>
          <w:szCs w:val="24"/>
        </w:rPr>
        <w:br/>
      </w:r>
      <w:r w:rsidRPr="00142071">
        <w:rPr>
          <w:szCs w:val="24"/>
        </w:rPr>
        <w:t xml:space="preserve">5) Pani/Pana dane osobowe będą przetwarzane dopóki, dopóty nie zostanie </w:t>
      </w:r>
      <w:r>
        <w:rPr>
          <w:szCs w:val="24"/>
        </w:rPr>
        <w:t xml:space="preserve"> </w:t>
      </w:r>
      <w:r w:rsidRPr="00142071">
        <w:rPr>
          <w:szCs w:val="24"/>
        </w:rPr>
        <w:t>Zgłoszony</w:t>
      </w:r>
      <w:r>
        <w:rPr>
          <w:szCs w:val="24"/>
        </w:rPr>
        <w:t xml:space="preserve"> </w:t>
      </w:r>
      <w:r w:rsidRPr="00142071">
        <w:rPr>
          <w:szCs w:val="24"/>
        </w:rPr>
        <w:t>sprzeciw wobec ich przetwarzania, a w razie zgłoszenia sprzeciwu - przez okres</w:t>
      </w:r>
      <w:r>
        <w:rPr>
          <w:szCs w:val="24"/>
        </w:rPr>
        <w:t xml:space="preserve"> </w:t>
      </w:r>
      <w:r w:rsidRPr="00142071">
        <w:rPr>
          <w:szCs w:val="24"/>
        </w:rPr>
        <w:t>przedawnienia roszczeń, jakie mogą przysługiwać osobie, której dane dotyczą;</w:t>
      </w:r>
      <w:r>
        <w:rPr>
          <w:szCs w:val="24"/>
        </w:rPr>
        <w:br/>
      </w:r>
      <w:r w:rsidRPr="00142071">
        <w:rPr>
          <w:szCs w:val="24"/>
        </w:rPr>
        <w:t xml:space="preserve"> dane</w:t>
      </w:r>
      <w:r>
        <w:rPr>
          <w:szCs w:val="24"/>
        </w:rPr>
        <w:t xml:space="preserve"> </w:t>
      </w:r>
      <w:r w:rsidRPr="00142071">
        <w:rPr>
          <w:szCs w:val="24"/>
        </w:rPr>
        <w:t>osobowe przechowywane będą w czasie zgodnym z przepisami prawa i zobowiązań</w:t>
      </w:r>
      <w:r w:rsidRPr="00142071">
        <w:rPr>
          <w:szCs w:val="24"/>
        </w:rPr>
        <w:br/>
        <w:t>wynikających z zawartych umów</w:t>
      </w:r>
      <w:r w:rsidR="001C4803">
        <w:rPr>
          <w:szCs w:val="24"/>
        </w:rPr>
        <w:t>.</w:t>
      </w:r>
      <w:r>
        <w:rPr>
          <w:szCs w:val="24"/>
        </w:rPr>
        <w:t xml:space="preserve"> </w:t>
      </w:r>
    </w:p>
    <w:p w:rsidR="008C49FF" w:rsidRDefault="008C49FF" w:rsidP="001C480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br/>
      </w:r>
      <w:r w:rsidRPr="00142071">
        <w:rPr>
          <w:szCs w:val="24"/>
        </w:rPr>
        <w:t>6) posiada Pani/Pan prawo do żądania od administratora dostępu do danych</w:t>
      </w:r>
      <w:r>
        <w:rPr>
          <w:szCs w:val="24"/>
        </w:rPr>
        <w:t xml:space="preserve"> </w:t>
      </w:r>
      <w:r w:rsidRPr="00142071">
        <w:rPr>
          <w:szCs w:val="24"/>
        </w:rPr>
        <w:t>osobowych, ich sprostowania, usunięcia lub ograniczenia przetwarzania lub</w:t>
      </w:r>
      <w:r>
        <w:rPr>
          <w:szCs w:val="24"/>
        </w:rPr>
        <w:t xml:space="preserve"> </w:t>
      </w:r>
      <w:r w:rsidRPr="00142071">
        <w:rPr>
          <w:szCs w:val="24"/>
        </w:rPr>
        <w:t>odwołania uprzednio udzielonej zgody oraz prawo do przenoszenia danych wniesienia</w:t>
      </w:r>
      <w:r>
        <w:rPr>
          <w:szCs w:val="24"/>
        </w:rPr>
        <w:t xml:space="preserve"> sprzeciwu wobec takiego </w:t>
      </w:r>
      <w:r w:rsidRPr="00142071">
        <w:rPr>
          <w:szCs w:val="24"/>
        </w:rPr>
        <w:t>przetwarzania,</w:t>
      </w:r>
      <w:r>
        <w:rPr>
          <w:szCs w:val="24"/>
        </w:rPr>
        <w:br/>
      </w:r>
      <w:r w:rsidRPr="00142071">
        <w:rPr>
          <w:szCs w:val="24"/>
        </w:rPr>
        <w:t>7) ma Pani/Pan prawo wniesienia skargi do organu nadzorczego,</w:t>
      </w:r>
      <w:r>
        <w:rPr>
          <w:szCs w:val="24"/>
        </w:rPr>
        <w:br/>
      </w:r>
      <w:r w:rsidR="001C4803">
        <w:rPr>
          <w:szCs w:val="24"/>
        </w:rPr>
        <w:t>8)</w:t>
      </w:r>
      <w:r w:rsidRPr="00142071">
        <w:rPr>
          <w:szCs w:val="24"/>
        </w:rPr>
        <w:t xml:space="preserve"> podanie danych osobowych jest dobrowolne, jednakże niepodanie danych będzie</w:t>
      </w:r>
      <w:r>
        <w:rPr>
          <w:szCs w:val="24"/>
        </w:rPr>
        <w:t xml:space="preserve"> </w:t>
      </w:r>
      <w:r w:rsidRPr="00142071">
        <w:rPr>
          <w:szCs w:val="24"/>
        </w:rPr>
        <w:t>skutkować niemożliwością uczestnictwa w procesie realizacji usługi,</w:t>
      </w:r>
      <w:r w:rsidRPr="00142071">
        <w:rPr>
          <w:szCs w:val="24"/>
        </w:rPr>
        <w:br/>
        <w:t>9) dane osobowe nie będą przetwarzane w sposób zautomatyzowany w formie</w:t>
      </w:r>
      <w:r w:rsidRPr="00142071">
        <w:rPr>
          <w:szCs w:val="24"/>
        </w:rPr>
        <w:br/>
        <w:t>profilowania.</w:t>
      </w:r>
    </w:p>
    <w:p w:rsidR="00BF51E0" w:rsidRDefault="00BF51E0" w:rsidP="008C49FF">
      <w:pPr>
        <w:rPr>
          <w:szCs w:val="24"/>
        </w:rPr>
      </w:pPr>
    </w:p>
    <w:p w:rsidR="00BF51E0" w:rsidRDefault="00BF51E0" w:rsidP="008C49FF">
      <w:pPr>
        <w:rPr>
          <w:szCs w:val="24"/>
        </w:rPr>
      </w:pPr>
    </w:p>
    <w:p w:rsidR="00BF51E0" w:rsidRDefault="00BF51E0" w:rsidP="008C49FF">
      <w:pPr>
        <w:rPr>
          <w:szCs w:val="24"/>
        </w:rPr>
      </w:pPr>
    </w:p>
    <w:p w:rsidR="008C49FF" w:rsidRDefault="008C49FF" w:rsidP="008C49FF">
      <w:pPr>
        <w:jc w:val="right"/>
        <w:rPr>
          <w:szCs w:val="24"/>
        </w:rPr>
      </w:pPr>
      <w:r>
        <w:rPr>
          <w:szCs w:val="24"/>
        </w:rPr>
        <w:t xml:space="preserve">       </w:t>
      </w:r>
      <w:r w:rsidRPr="00142071">
        <w:rPr>
          <w:szCs w:val="24"/>
        </w:rPr>
        <w:t>.....................................</w:t>
      </w:r>
      <w:r>
        <w:rPr>
          <w:szCs w:val="24"/>
        </w:rPr>
        <w:t>......................</w:t>
      </w:r>
    </w:p>
    <w:p w:rsidR="001F32D4" w:rsidRPr="00D22E77" w:rsidRDefault="008C49FF" w:rsidP="00D22E7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data i podpis</w:t>
      </w:r>
    </w:p>
    <w:sectPr w:rsidR="001F32D4" w:rsidRPr="00D22E77" w:rsidSect="001C4803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38D"/>
    <w:multiLevelType w:val="hybridMultilevel"/>
    <w:tmpl w:val="3AFE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4952"/>
    <w:multiLevelType w:val="hybridMultilevel"/>
    <w:tmpl w:val="7CB6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5"/>
    <w:rsid w:val="00020915"/>
    <w:rsid w:val="00040F4F"/>
    <w:rsid w:val="00063BF5"/>
    <w:rsid w:val="001A1D41"/>
    <w:rsid w:val="001C4803"/>
    <w:rsid w:val="001D4B93"/>
    <w:rsid w:val="001F32D4"/>
    <w:rsid w:val="003A7A73"/>
    <w:rsid w:val="008C2B47"/>
    <w:rsid w:val="008C49FF"/>
    <w:rsid w:val="008C6863"/>
    <w:rsid w:val="008D063B"/>
    <w:rsid w:val="00A126C1"/>
    <w:rsid w:val="00BF51E0"/>
    <w:rsid w:val="00D22E77"/>
    <w:rsid w:val="00D34A84"/>
    <w:rsid w:val="00D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BF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63BF5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3BF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A8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C4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BF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63BF5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3BF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A8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C4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14</cp:revision>
  <dcterms:created xsi:type="dcterms:W3CDTF">2021-12-13T13:07:00Z</dcterms:created>
  <dcterms:modified xsi:type="dcterms:W3CDTF">2021-12-14T13:12:00Z</dcterms:modified>
</cp:coreProperties>
</file>